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091D" w14:textId="1E640A5A" w:rsidR="008D4508" w:rsidRPr="00985861" w:rsidRDefault="00C00FD7" w:rsidP="0009548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85861">
        <w:rPr>
          <w:rFonts w:ascii="Times New Roman" w:hAnsi="Times New Roman"/>
          <w:b/>
          <w:sz w:val="24"/>
          <w:szCs w:val="24"/>
        </w:rPr>
        <w:t>Приложение 1</w:t>
      </w:r>
    </w:p>
    <w:p w14:paraId="151C7295" w14:textId="77777777" w:rsidR="008D4508" w:rsidRPr="00985861" w:rsidRDefault="008D450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F6477D2" w14:textId="77777777" w:rsidR="00985861" w:rsidRDefault="00C00FD7" w:rsidP="00985861">
      <w:pPr>
        <w:spacing w:after="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985861">
        <w:rPr>
          <w:rFonts w:ascii="Times New Roman" w:hAnsi="Times New Roman" w:cs="Times New Roman"/>
          <w:b/>
          <w:sz w:val="24"/>
          <w:szCs w:val="24"/>
        </w:rPr>
        <w:t>Заявка</w:t>
      </w:r>
      <w:r w:rsidRPr="0098586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85861">
        <w:rPr>
          <w:rFonts w:ascii="Times New Roman" w:hAnsi="Times New Roman" w:cs="Times New Roman"/>
          <w:b/>
          <w:sz w:val="24"/>
          <w:szCs w:val="24"/>
        </w:rPr>
        <w:t>на</w:t>
      </w:r>
      <w:r w:rsidRPr="0098586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участие </w:t>
      </w:r>
      <w:r w:rsidRPr="00985861">
        <w:rPr>
          <w:rFonts w:ascii="Times New Roman" w:hAnsi="Times New Roman" w:cs="Times New Roman"/>
          <w:b/>
          <w:sz w:val="24"/>
          <w:szCs w:val="24"/>
        </w:rPr>
        <w:t>в</w:t>
      </w:r>
      <w:r w:rsidRPr="0098586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85861">
        <w:rPr>
          <w:rFonts w:ascii="Times New Roman" w:hAnsi="Times New Roman" w:cs="Times New Roman"/>
          <w:b/>
          <w:sz w:val="24"/>
          <w:szCs w:val="24"/>
        </w:rPr>
        <w:t>межрегиональном</w:t>
      </w:r>
      <w:r w:rsidRPr="0098586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85861">
        <w:rPr>
          <w:rFonts w:ascii="Times New Roman" w:hAnsi="Times New Roman" w:cs="Times New Roman"/>
          <w:b/>
          <w:sz w:val="24"/>
          <w:szCs w:val="24"/>
        </w:rPr>
        <w:t>конкурсе</w:t>
      </w:r>
      <w:r w:rsidRPr="009858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14:paraId="4C55AE3F" w14:textId="77777777" w:rsidR="00985861" w:rsidRDefault="00985861" w:rsidP="009858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861">
        <w:rPr>
          <w:rFonts w:ascii="Times New Roman" w:hAnsi="Times New Roman" w:cs="Times New Roman"/>
          <w:b/>
          <w:sz w:val="24"/>
          <w:szCs w:val="24"/>
        </w:rPr>
        <w:t xml:space="preserve">сборников профессиональных заданий по междисциплинарным курсам </w:t>
      </w:r>
    </w:p>
    <w:p w14:paraId="0E0A8394" w14:textId="77777777" w:rsidR="008D4508" w:rsidRPr="00985861" w:rsidRDefault="00985861" w:rsidP="009858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861">
        <w:rPr>
          <w:rFonts w:ascii="Times New Roman" w:hAnsi="Times New Roman" w:cs="Times New Roman"/>
          <w:b/>
          <w:sz w:val="24"/>
          <w:szCs w:val="24"/>
        </w:rPr>
        <w:t>по специальностям Лечебное дело, Сестринское дело</w:t>
      </w:r>
    </w:p>
    <w:p w14:paraId="44666C54" w14:textId="77777777" w:rsidR="00985861" w:rsidRPr="00985861" w:rsidRDefault="00985861" w:rsidP="009858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858" w:type="dxa"/>
        <w:tblInd w:w="4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00"/>
        <w:gridCol w:w="4858"/>
      </w:tblGrid>
      <w:tr w:rsidR="008D4508" w:rsidRPr="00985861" w14:paraId="0B37A7A6" w14:textId="77777777" w:rsidTr="00985861">
        <w:trPr>
          <w:trHeight w:val="535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A8C3" w14:textId="77777777" w:rsidR="008D4508" w:rsidRPr="00985861" w:rsidRDefault="00C00F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Полное наименование (без сокращения) </w:t>
            </w:r>
          </w:p>
          <w:p w14:paraId="1F94F6F1" w14:textId="77777777" w:rsidR="008D4508" w:rsidRPr="00985861" w:rsidRDefault="00C00FD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85861">
              <w:rPr>
                <w:sz w:val="24"/>
                <w:szCs w:val="24"/>
                <w:lang w:val="ru-RU"/>
              </w:rPr>
              <w:t>ПОО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3493" w14:textId="77777777" w:rsidR="008D4508" w:rsidRPr="00985861" w:rsidRDefault="008D45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D4508" w:rsidRPr="00985861" w14:paraId="03B6C5DF" w14:textId="77777777" w:rsidTr="00985861">
        <w:trPr>
          <w:trHeight w:val="685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047" w14:textId="77777777" w:rsidR="008D4508" w:rsidRPr="00985861" w:rsidRDefault="00C00FD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85861">
              <w:rPr>
                <w:sz w:val="24"/>
                <w:szCs w:val="24"/>
                <w:lang w:val="ru-RU"/>
              </w:rPr>
              <w:t>Фамилия,</w:t>
            </w:r>
            <w:r w:rsidRPr="0098586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85861">
              <w:rPr>
                <w:sz w:val="24"/>
                <w:szCs w:val="24"/>
                <w:lang w:val="ru-RU"/>
              </w:rPr>
              <w:t>имя,</w:t>
            </w:r>
            <w:r w:rsidRPr="0098586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85861">
              <w:rPr>
                <w:sz w:val="24"/>
                <w:szCs w:val="24"/>
                <w:lang w:val="ru-RU"/>
              </w:rPr>
              <w:t>отчество</w:t>
            </w:r>
            <w:r w:rsidRPr="0098586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85861">
              <w:rPr>
                <w:sz w:val="24"/>
                <w:szCs w:val="24"/>
                <w:lang w:val="ru-RU"/>
              </w:rPr>
              <w:t xml:space="preserve">участника </w:t>
            </w:r>
            <w:r w:rsidRPr="00985861">
              <w:rPr>
                <w:spacing w:val="-2"/>
                <w:sz w:val="24"/>
                <w:szCs w:val="24"/>
                <w:lang w:val="ru-RU"/>
              </w:rPr>
              <w:t>(полностью)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CDBF" w14:textId="77777777" w:rsidR="008D4508" w:rsidRPr="00985861" w:rsidRDefault="008D45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D4508" w:rsidRPr="00985861" w14:paraId="1351CEB3" w14:textId="77777777" w:rsidTr="00985861">
        <w:trPr>
          <w:trHeight w:val="685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B94E" w14:textId="77777777" w:rsidR="008D4508" w:rsidRPr="00985861" w:rsidRDefault="00C00F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861">
              <w:rPr>
                <w:rFonts w:ascii="Times New Roman" w:hAnsi="Times New Roman" w:cs="Times New Roman"/>
                <w:sz w:val="24"/>
                <w:szCs w:val="24"/>
              </w:rPr>
              <w:t>Наименование номинации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AF24" w14:textId="77777777" w:rsidR="008D4508" w:rsidRPr="00985861" w:rsidRDefault="008D45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D4508" w:rsidRPr="00985861" w14:paraId="1DA57479" w14:textId="77777777" w:rsidTr="00985861">
        <w:trPr>
          <w:trHeight w:val="426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5B9B" w14:textId="77777777" w:rsidR="008D4508" w:rsidRPr="00985861" w:rsidRDefault="00985861" w:rsidP="00985861">
            <w:pPr>
              <w:pStyle w:val="TableParagraph"/>
              <w:spacing w:line="315" w:lineRule="exact"/>
              <w:ind w:left="0"/>
              <w:rPr>
                <w:sz w:val="24"/>
                <w:szCs w:val="24"/>
                <w:lang w:val="ru-RU"/>
              </w:rPr>
            </w:pPr>
            <w:r w:rsidRPr="00985861">
              <w:rPr>
                <w:sz w:val="24"/>
                <w:szCs w:val="24"/>
                <w:lang w:val="ru-RU"/>
              </w:rPr>
              <w:t>Название конкурсной работы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1417" w14:textId="77777777" w:rsidR="008D4508" w:rsidRPr="00985861" w:rsidRDefault="008D45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D4508" w:rsidRPr="00985861" w14:paraId="2C4EBEDD" w14:textId="77777777" w:rsidTr="00985861">
        <w:trPr>
          <w:trHeight w:val="643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0FAF" w14:textId="77777777" w:rsidR="008D4508" w:rsidRPr="00985861" w:rsidRDefault="00C00FD7">
            <w:pPr>
              <w:pStyle w:val="TableParagraph"/>
              <w:spacing w:line="315" w:lineRule="exact"/>
              <w:ind w:left="0"/>
              <w:rPr>
                <w:sz w:val="24"/>
                <w:szCs w:val="24"/>
                <w:lang w:val="ru-RU"/>
              </w:rPr>
            </w:pPr>
            <w:r w:rsidRPr="00985861">
              <w:rPr>
                <w:sz w:val="24"/>
                <w:szCs w:val="24"/>
                <w:lang w:val="ru-RU"/>
              </w:rPr>
              <w:t>Электронный</w:t>
            </w:r>
            <w:r w:rsidRPr="0098586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85861">
              <w:rPr>
                <w:sz w:val="24"/>
                <w:szCs w:val="24"/>
                <w:lang w:val="ru-RU"/>
              </w:rPr>
              <w:t>адрес,</w:t>
            </w:r>
            <w:r w:rsidRPr="0098586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85861">
              <w:rPr>
                <w:sz w:val="24"/>
                <w:szCs w:val="24"/>
                <w:lang w:val="ru-RU"/>
              </w:rPr>
              <w:t>на</w:t>
            </w:r>
            <w:r w:rsidRPr="0098586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85861">
              <w:rPr>
                <w:sz w:val="24"/>
                <w:szCs w:val="24"/>
                <w:lang w:val="ru-RU"/>
              </w:rPr>
              <w:t>который</w:t>
            </w:r>
            <w:r w:rsidRPr="0098586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85861">
              <w:rPr>
                <w:spacing w:val="-4"/>
                <w:sz w:val="24"/>
                <w:szCs w:val="24"/>
                <w:lang w:val="ru-RU"/>
              </w:rPr>
              <w:t>будут</w:t>
            </w:r>
          </w:p>
          <w:p w14:paraId="05D0A297" w14:textId="77777777" w:rsidR="008D4508" w:rsidRPr="00985861" w:rsidRDefault="00C00FD7" w:rsidP="00C00FD7">
            <w:pPr>
              <w:pStyle w:val="TableParagraph"/>
              <w:spacing w:line="308" w:lineRule="exact"/>
              <w:ind w:left="0"/>
              <w:rPr>
                <w:sz w:val="24"/>
                <w:szCs w:val="24"/>
                <w:lang w:val="ru-RU"/>
              </w:rPr>
            </w:pPr>
            <w:r w:rsidRPr="00985861">
              <w:rPr>
                <w:sz w:val="24"/>
                <w:szCs w:val="24"/>
                <w:lang w:val="ru-RU"/>
              </w:rPr>
              <w:t>высылаться</w:t>
            </w:r>
            <w:r w:rsidRPr="0098586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85861">
              <w:rPr>
                <w:sz w:val="24"/>
                <w:szCs w:val="24"/>
                <w:lang w:val="ru-RU"/>
              </w:rPr>
              <w:t>наградные</w:t>
            </w:r>
            <w:r w:rsidRPr="0098586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85861">
              <w:rPr>
                <w:spacing w:val="-2"/>
                <w:sz w:val="24"/>
                <w:szCs w:val="24"/>
                <w:lang w:val="ru-RU"/>
              </w:rPr>
              <w:t>материалы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31A1" w14:textId="77777777" w:rsidR="008D4508" w:rsidRPr="00985861" w:rsidRDefault="008D45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14:paraId="63FCE1CD" w14:textId="77777777" w:rsidR="008D4508" w:rsidRPr="00985861" w:rsidRDefault="008D4508">
      <w:pPr>
        <w:pStyle w:val="TableParagraph"/>
        <w:rPr>
          <w:sz w:val="28"/>
        </w:rPr>
      </w:pPr>
    </w:p>
    <w:p w14:paraId="776F542E" w14:textId="77777777" w:rsidR="008D4508" w:rsidRPr="00985861" w:rsidRDefault="008D4508">
      <w:pPr>
        <w:spacing w:after="0" w:line="240" w:lineRule="auto"/>
        <w:ind w:left="107" w:firstLine="708"/>
        <w:jc w:val="both"/>
        <w:rPr>
          <w:rFonts w:ascii="Times New Roman" w:hAnsi="Times New Roman" w:cs="Times New Roman"/>
          <w:b/>
          <w:sz w:val="20"/>
        </w:rPr>
      </w:pPr>
    </w:p>
    <w:p w14:paraId="04FD5955" w14:textId="77777777" w:rsidR="008D4508" w:rsidRPr="00985861" w:rsidRDefault="00C00FD7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</w:rPr>
      </w:pPr>
      <w:r w:rsidRPr="00985861">
        <w:rPr>
          <w:rFonts w:ascii="Times New Roman" w:hAnsi="Times New Roman" w:cs="Times New Roman"/>
        </w:rPr>
        <w:t>Даю согласие на обработку персональных данных</w:t>
      </w:r>
    </w:p>
    <w:p w14:paraId="0658C5A9" w14:textId="77777777" w:rsidR="008D4508" w:rsidRPr="00985861" w:rsidRDefault="00C00FD7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</w:rPr>
      </w:pPr>
      <w:r w:rsidRPr="00985861">
        <w:rPr>
          <w:rFonts w:ascii="Times New Roman" w:hAnsi="Times New Roman" w:cs="Times New Roman"/>
        </w:rPr>
        <w:t>_______________</w:t>
      </w:r>
      <w:r w:rsidRPr="00985861">
        <w:rPr>
          <w:rFonts w:ascii="Times New Roman" w:hAnsi="Times New Roman" w:cs="Times New Roman"/>
        </w:rPr>
        <w:tab/>
      </w:r>
      <w:r w:rsidRPr="00985861">
        <w:rPr>
          <w:rFonts w:ascii="Times New Roman" w:hAnsi="Times New Roman" w:cs="Times New Roman"/>
        </w:rPr>
        <w:tab/>
      </w:r>
      <w:r w:rsidRPr="00985861">
        <w:rPr>
          <w:rFonts w:ascii="Times New Roman" w:hAnsi="Times New Roman" w:cs="Times New Roman"/>
        </w:rPr>
        <w:tab/>
        <w:t>/_______________/</w:t>
      </w:r>
    </w:p>
    <w:p w14:paraId="16A38537" w14:textId="77777777" w:rsidR="008D4508" w:rsidRPr="00985861" w:rsidRDefault="00C00FD7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</w:rPr>
      </w:pPr>
      <w:r w:rsidRPr="00985861">
        <w:rPr>
          <w:rFonts w:ascii="Times New Roman" w:hAnsi="Times New Roman" w:cs="Times New Roman"/>
        </w:rPr>
        <w:t>Подпись участника</w:t>
      </w:r>
      <w:r w:rsidRPr="00985861">
        <w:rPr>
          <w:rFonts w:ascii="Times New Roman" w:hAnsi="Times New Roman" w:cs="Times New Roman"/>
        </w:rPr>
        <w:tab/>
      </w:r>
      <w:r w:rsidRPr="00985861">
        <w:rPr>
          <w:rFonts w:ascii="Times New Roman" w:hAnsi="Times New Roman" w:cs="Times New Roman"/>
        </w:rPr>
        <w:tab/>
      </w:r>
      <w:r w:rsidRPr="00985861">
        <w:rPr>
          <w:rFonts w:ascii="Times New Roman" w:hAnsi="Times New Roman" w:cs="Times New Roman"/>
        </w:rPr>
        <w:tab/>
        <w:t xml:space="preserve">        Ф.И.О.</w:t>
      </w:r>
    </w:p>
    <w:p w14:paraId="1A3A57E3" w14:textId="77777777" w:rsidR="008D4508" w:rsidRPr="00985861" w:rsidRDefault="008D4508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</w:rPr>
      </w:pPr>
    </w:p>
    <w:p w14:paraId="4B4A6F30" w14:textId="77777777" w:rsidR="008D4508" w:rsidRPr="00985861" w:rsidRDefault="008D4508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</w:rPr>
      </w:pPr>
    </w:p>
    <w:p w14:paraId="01986879" w14:textId="77777777" w:rsidR="008D4508" w:rsidRPr="00985861" w:rsidRDefault="00C00FD7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  <w:b/>
          <w:bCs/>
        </w:rPr>
      </w:pPr>
      <w:r w:rsidRPr="00985861">
        <w:rPr>
          <w:rFonts w:ascii="Times New Roman" w:hAnsi="Times New Roman" w:cs="Times New Roman"/>
          <w:b/>
          <w:bCs/>
        </w:rPr>
        <w:t>Примечания:</w:t>
      </w:r>
    </w:p>
    <w:p w14:paraId="4EEC89E0" w14:textId="77777777" w:rsidR="008D4508" w:rsidRPr="00985861" w:rsidRDefault="00C00FD7">
      <w:pPr>
        <w:widowControl w:val="0"/>
        <w:spacing w:line="216" w:lineRule="auto"/>
        <w:ind w:left="34" w:firstLine="674"/>
        <w:jc w:val="both"/>
        <w:rPr>
          <w:rFonts w:ascii="Times New Roman" w:hAnsi="Times New Roman" w:cs="Times New Roman"/>
          <w:b/>
          <w:bCs/>
        </w:rPr>
      </w:pPr>
      <w:r w:rsidRPr="00985861">
        <w:rPr>
          <w:rFonts w:ascii="Times New Roman" w:hAnsi="Times New Roman" w:cs="Times New Roman"/>
          <w:b/>
          <w:bCs/>
        </w:rPr>
        <w:t xml:space="preserve">Заявка отправляется в двух экземплярах: с подписями в отсканированном виде и в текстовом редакторе </w:t>
      </w:r>
      <w:r w:rsidRPr="00985861">
        <w:rPr>
          <w:rFonts w:ascii="Times New Roman" w:hAnsi="Times New Roman" w:cs="Times New Roman"/>
          <w:b/>
          <w:bCs/>
          <w:lang w:val="en-US"/>
        </w:rPr>
        <w:t>Microsoft</w:t>
      </w:r>
      <w:r w:rsidRPr="00985861">
        <w:rPr>
          <w:rFonts w:ascii="Times New Roman" w:hAnsi="Times New Roman" w:cs="Times New Roman"/>
          <w:b/>
          <w:bCs/>
        </w:rPr>
        <w:t xml:space="preserve"> </w:t>
      </w:r>
      <w:r w:rsidRPr="00985861">
        <w:rPr>
          <w:rFonts w:ascii="Times New Roman" w:hAnsi="Times New Roman" w:cs="Times New Roman"/>
          <w:b/>
          <w:bCs/>
          <w:lang w:val="en-US"/>
        </w:rPr>
        <w:t>World</w:t>
      </w:r>
      <w:r w:rsidRPr="00985861">
        <w:rPr>
          <w:rFonts w:ascii="Times New Roman" w:hAnsi="Times New Roman" w:cs="Times New Roman"/>
          <w:b/>
          <w:bCs/>
        </w:rPr>
        <w:t>.</w:t>
      </w:r>
    </w:p>
    <w:p w14:paraId="63723EC0" w14:textId="77777777" w:rsidR="008D4508" w:rsidRPr="0009266B" w:rsidRDefault="00C00FD7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FF0000"/>
        </w:rPr>
      </w:pPr>
      <w:r w:rsidRPr="0009266B">
        <w:rPr>
          <w:rFonts w:ascii="Times New Roman" w:hAnsi="Times New Roman" w:cs="Times New Roman"/>
          <w:b/>
          <w:color w:val="FF0000"/>
        </w:rPr>
        <w:tab/>
      </w:r>
      <w:r w:rsidRPr="0009266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14:paraId="30DE3207" w14:textId="77777777" w:rsidR="008D4508" w:rsidRPr="0009266B" w:rsidRDefault="008D4508">
      <w:pPr>
        <w:pStyle w:val="TableParagraph"/>
        <w:rPr>
          <w:color w:val="FF0000"/>
          <w:sz w:val="28"/>
        </w:rPr>
      </w:pPr>
    </w:p>
    <w:p w14:paraId="57320E0F" w14:textId="77777777" w:rsidR="008D4508" w:rsidRPr="0009266B" w:rsidRDefault="008D4508">
      <w:pPr>
        <w:pStyle w:val="TableParagraph"/>
        <w:rPr>
          <w:color w:val="FF0000"/>
          <w:sz w:val="28"/>
        </w:rPr>
      </w:pPr>
    </w:p>
    <w:p w14:paraId="36523549" w14:textId="77777777" w:rsidR="008D4508" w:rsidRPr="0009266B" w:rsidRDefault="008D4508">
      <w:pPr>
        <w:pStyle w:val="TableParagraph"/>
        <w:rPr>
          <w:color w:val="FF0000"/>
          <w:sz w:val="28"/>
        </w:rPr>
      </w:pPr>
    </w:p>
    <w:p w14:paraId="0AD2F136" w14:textId="77777777" w:rsidR="008D4508" w:rsidRPr="0009266B" w:rsidRDefault="008D4508">
      <w:pPr>
        <w:pStyle w:val="TableParagraph"/>
        <w:rPr>
          <w:color w:val="FF0000"/>
          <w:sz w:val="28"/>
        </w:rPr>
      </w:pPr>
    </w:p>
    <w:p w14:paraId="597C673A" w14:textId="77777777" w:rsidR="008D4508" w:rsidRPr="0009266B" w:rsidRDefault="008D4508">
      <w:pPr>
        <w:pStyle w:val="TableParagraph"/>
        <w:rPr>
          <w:color w:val="FF0000"/>
          <w:sz w:val="28"/>
        </w:rPr>
      </w:pPr>
    </w:p>
    <w:p w14:paraId="14910845" w14:textId="77777777" w:rsidR="008D4508" w:rsidRDefault="008D4508">
      <w:pPr>
        <w:pStyle w:val="a3"/>
        <w:spacing w:before="72"/>
        <w:ind w:left="107" w:right="354"/>
        <w:jc w:val="right"/>
      </w:pPr>
    </w:p>
    <w:p w14:paraId="1AF6FDA2" w14:textId="77777777" w:rsidR="008D4508" w:rsidRDefault="008D4508">
      <w:pPr>
        <w:pStyle w:val="a3"/>
        <w:spacing w:before="72"/>
        <w:ind w:left="107" w:right="354"/>
        <w:jc w:val="right"/>
      </w:pPr>
    </w:p>
    <w:p w14:paraId="1F2BEE54" w14:textId="77777777" w:rsidR="00985861" w:rsidRDefault="00985861">
      <w:pPr>
        <w:pStyle w:val="a3"/>
        <w:spacing w:before="72"/>
        <w:ind w:left="107" w:right="354"/>
        <w:jc w:val="right"/>
      </w:pPr>
    </w:p>
    <w:p w14:paraId="7362C1C9" w14:textId="77777777" w:rsidR="00985861" w:rsidRDefault="00985861">
      <w:pPr>
        <w:pStyle w:val="a3"/>
        <w:spacing w:before="72"/>
        <w:ind w:left="107" w:right="354"/>
        <w:jc w:val="right"/>
      </w:pPr>
    </w:p>
    <w:p w14:paraId="2EB141D8" w14:textId="77777777" w:rsidR="00985861" w:rsidRDefault="00985861">
      <w:pPr>
        <w:pStyle w:val="a3"/>
        <w:spacing w:before="72"/>
        <w:ind w:left="107" w:right="354"/>
        <w:jc w:val="right"/>
      </w:pPr>
    </w:p>
    <w:p w14:paraId="6137BED4" w14:textId="77777777" w:rsidR="00985861" w:rsidRDefault="00985861">
      <w:pPr>
        <w:pStyle w:val="a3"/>
        <w:spacing w:before="72"/>
        <w:ind w:left="107" w:right="354"/>
        <w:jc w:val="right"/>
      </w:pPr>
    </w:p>
    <w:sectPr w:rsidR="00985861" w:rsidSect="005F1E67">
      <w:pgSz w:w="11906" w:h="16838"/>
      <w:pgMar w:top="1361" w:right="709" w:bottom="1134" w:left="1559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0DE"/>
    <w:multiLevelType w:val="multilevel"/>
    <w:tmpl w:val="80EA3566"/>
    <w:lvl w:ilvl="0">
      <w:start w:val="1"/>
      <w:numFmt w:val="decimal"/>
      <w:lvlText w:val="%1."/>
      <w:lvlJc w:val="left"/>
      <w:pPr>
        <w:ind w:left="4050" w:hanging="363"/>
        <w:jc w:val="right"/>
      </w:pPr>
      <w:rPr>
        <w:rFonts w:hint="default"/>
        <w:spacing w:val="0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620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214" w:hanging="620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3">
      <w:numFmt w:val="bullet"/>
      <w:lvlText w:val="•"/>
      <w:lvlJc w:val="left"/>
      <w:pPr>
        <w:ind w:left="220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0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0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60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72" w:hanging="620"/>
      </w:pPr>
      <w:rPr>
        <w:rFonts w:hint="default"/>
        <w:lang w:val="ru-RU" w:eastAsia="en-US" w:bidi="ar-SA"/>
      </w:rPr>
    </w:lvl>
  </w:abstractNum>
  <w:abstractNum w:abstractNumId="1" w15:restartNumberingAfterBreak="0">
    <w:nsid w:val="0AFB7CF4"/>
    <w:multiLevelType w:val="hybridMultilevel"/>
    <w:tmpl w:val="F5E869DE"/>
    <w:lvl w:ilvl="0" w:tplc="06868DE8">
      <w:numFmt w:val="bullet"/>
      <w:lvlText w:val="—"/>
      <w:lvlJc w:val="left"/>
      <w:pPr>
        <w:ind w:left="943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84"/>
        <w:w w:val="16"/>
        <w:sz w:val="28"/>
        <w:szCs w:val="28"/>
        <w:lang w:val="ru-RU" w:eastAsia="en-US" w:bidi="ar-SA"/>
      </w:rPr>
    </w:lvl>
    <w:lvl w:ilvl="1" w:tplc="8D149E9A">
      <w:numFmt w:val="bullet"/>
      <w:lvlText w:val="•"/>
      <w:lvlJc w:val="left"/>
      <w:pPr>
        <w:ind w:left="1823" w:hanging="155"/>
      </w:pPr>
      <w:rPr>
        <w:rFonts w:hint="default"/>
        <w:lang w:val="ru-RU" w:eastAsia="en-US" w:bidi="ar-SA"/>
      </w:rPr>
    </w:lvl>
    <w:lvl w:ilvl="2" w:tplc="E6EC9B4C">
      <w:numFmt w:val="bullet"/>
      <w:lvlText w:val="•"/>
      <w:lvlJc w:val="left"/>
      <w:pPr>
        <w:ind w:left="2707" w:hanging="155"/>
      </w:pPr>
      <w:rPr>
        <w:rFonts w:hint="default"/>
        <w:lang w:val="ru-RU" w:eastAsia="en-US" w:bidi="ar-SA"/>
      </w:rPr>
    </w:lvl>
    <w:lvl w:ilvl="3" w:tplc="17D82962">
      <w:numFmt w:val="bullet"/>
      <w:lvlText w:val="•"/>
      <w:lvlJc w:val="left"/>
      <w:pPr>
        <w:ind w:left="3591" w:hanging="155"/>
      </w:pPr>
      <w:rPr>
        <w:rFonts w:hint="default"/>
        <w:lang w:val="ru-RU" w:eastAsia="en-US" w:bidi="ar-SA"/>
      </w:rPr>
    </w:lvl>
    <w:lvl w:ilvl="4" w:tplc="2196E0D6">
      <w:numFmt w:val="bullet"/>
      <w:lvlText w:val="•"/>
      <w:lvlJc w:val="left"/>
      <w:pPr>
        <w:ind w:left="4475" w:hanging="155"/>
      </w:pPr>
      <w:rPr>
        <w:rFonts w:hint="default"/>
        <w:lang w:val="ru-RU" w:eastAsia="en-US" w:bidi="ar-SA"/>
      </w:rPr>
    </w:lvl>
    <w:lvl w:ilvl="5" w:tplc="014E8A2C">
      <w:numFmt w:val="bullet"/>
      <w:lvlText w:val="•"/>
      <w:lvlJc w:val="left"/>
      <w:pPr>
        <w:ind w:left="5359" w:hanging="155"/>
      </w:pPr>
      <w:rPr>
        <w:rFonts w:hint="default"/>
        <w:lang w:val="ru-RU" w:eastAsia="en-US" w:bidi="ar-SA"/>
      </w:rPr>
    </w:lvl>
    <w:lvl w:ilvl="6" w:tplc="35184198">
      <w:numFmt w:val="bullet"/>
      <w:lvlText w:val="•"/>
      <w:lvlJc w:val="left"/>
      <w:pPr>
        <w:ind w:left="6243" w:hanging="155"/>
      </w:pPr>
      <w:rPr>
        <w:rFonts w:hint="default"/>
        <w:lang w:val="ru-RU" w:eastAsia="en-US" w:bidi="ar-SA"/>
      </w:rPr>
    </w:lvl>
    <w:lvl w:ilvl="7" w:tplc="F6165B66">
      <w:numFmt w:val="bullet"/>
      <w:lvlText w:val="•"/>
      <w:lvlJc w:val="left"/>
      <w:pPr>
        <w:ind w:left="7127" w:hanging="155"/>
      </w:pPr>
      <w:rPr>
        <w:rFonts w:hint="default"/>
        <w:lang w:val="ru-RU" w:eastAsia="en-US" w:bidi="ar-SA"/>
      </w:rPr>
    </w:lvl>
    <w:lvl w:ilvl="8" w:tplc="CB60A2F0">
      <w:numFmt w:val="bullet"/>
      <w:lvlText w:val="•"/>
      <w:lvlJc w:val="left"/>
      <w:pPr>
        <w:ind w:left="8011" w:hanging="155"/>
      </w:pPr>
      <w:rPr>
        <w:rFonts w:hint="default"/>
        <w:lang w:val="ru-RU" w:eastAsia="en-US" w:bidi="ar-SA"/>
      </w:rPr>
    </w:lvl>
  </w:abstractNum>
  <w:abstractNum w:abstractNumId="2" w15:restartNumberingAfterBreak="0">
    <w:nsid w:val="12C84454"/>
    <w:multiLevelType w:val="hybridMultilevel"/>
    <w:tmpl w:val="1DD0347A"/>
    <w:lvl w:ilvl="0" w:tplc="D0361C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E34FC5"/>
    <w:multiLevelType w:val="multilevel"/>
    <w:tmpl w:val="EFB0D784"/>
    <w:lvl w:ilvl="0">
      <w:start w:val="1"/>
      <w:numFmt w:val="decimal"/>
      <w:lvlText w:val="%1."/>
      <w:lvlJc w:val="left"/>
      <w:pPr>
        <w:tabs>
          <w:tab w:val="num" w:pos="0"/>
        </w:tabs>
        <w:ind w:left="86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3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432100B4"/>
    <w:multiLevelType w:val="multilevel"/>
    <w:tmpl w:val="57C0E01A"/>
    <w:lvl w:ilvl="0">
      <w:start w:val="1"/>
      <w:numFmt w:val="decimal"/>
      <w:lvlText w:val="%1."/>
      <w:lvlJc w:val="left"/>
      <w:pPr>
        <w:tabs>
          <w:tab w:val="num" w:pos="0"/>
        </w:tabs>
        <w:ind w:left="4062" w:hanging="28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" w:hanging="62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863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93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526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59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9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5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4BE254DA"/>
    <w:multiLevelType w:val="hybridMultilevel"/>
    <w:tmpl w:val="D86AE2DE"/>
    <w:lvl w:ilvl="0" w:tplc="D0361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D0C05"/>
    <w:multiLevelType w:val="multilevel"/>
    <w:tmpl w:val="8A74F5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CF950E2"/>
    <w:multiLevelType w:val="multilevel"/>
    <w:tmpl w:val="80EA3566"/>
    <w:lvl w:ilvl="0">
      <w:start w:val="1"/>
      <w:numFmt w:val="decimal"/>
      <w:lvlText w:val="%1."/>
      <w:lvlJc w:val="left"/>
      <w:pPr>
        <w:ind w:left="4050" w:hanging="363"/>
        <w:jc w:val="right"/>
      </w:pPr>
      <w:rPr>
        <w:rFonts w:hint="default"/>
        <w:spacing w:val="0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620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214" w:hanging="620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3">
      <w:numFmt w:val="bullet"/>
      <w:lvlText w:val="•"/>
      <w:lvlJc w:val="left"/>
      <w:pPr>
        <w:ind w:left="220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0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0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60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72" w:hanging="620"/>
      </w:pPr>
      <w:rPr>
        <w:rFonts w:hint="default"/>
        <w:lang w:val="ru-RU" w:eastAsia="en-US" w:bidi="ar-SA"/>
      </w:rPr>
    </w:lvl>
  </w:abstractNum>
  <w:num w:numId="1" w16cid:durableId="1020081252">
    <w:abstractNumId w:val="3"/>
  </w:num>
  <w:num w:numId="2" w16cid:durableId="1957591440">
    <w:abstractNumId w:val="4"/>
  </w:num>
  <w:num w:numId="3" w16cid:durableId="1404402746">
    <w:abstractNumId w:val="6"/>
  </w:num>
  <w:num w:numId="4" w16cid:durableId="1991253118">
    <w:abstractNumId w:val="0"/>
  </w:num>
  <w:num w:numId="5" w16cid:durableId="1642347496">
    <w:abstractNumId w:val="7"/>
  </w:num>
  <w:num w:numId="6" w16cid:durableId="476921700">
    <w:abstractNumId w:val="5"/>
  </w:num>
  <w:num w:numId="7" w16cid:durableId="342171761">
    <w:abstractNumId w:val="2"/>
  </w:num>
  <w:num w:numId="8" w16cid:durableId="173180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508"/>
    <w:rsid w:val="000362A7"/>
    <w:rsid w:val="000365B0"/>
    <w:rsid w:val="0009266B"/>
    <w:rsid w:val="0009548D"/>
    <w:rsid w:val="000B4D9F"/>
    <w:rsid w:val="00123B98"/>
    <w:rsid w:val="001B1887"/>
    <w:rsid w:val="0059399E"/>
    <w:rsid w:val="005F1E67"/>
    <w:rsid w:val="006D694B"/>
    <w:rsid w:val="00846823"/>
    <w:rsid w:val="00857879"/>
    <w:rsid w:val="008942CA"/>
    <w:rsid w:val="008D4508"/>
    <w:rsid w:val="00912B76"/>
    <w:rsid w:val="00932C4A"/>
    <w:rsid w:val="00985861"/>
    <w:rsid w:val="00994A1D"/>
    <w:rsid w:val="00AA26C8"/>
    <w:rsid w:val="00B763BB"/>
    <w:rsid w:val="00BF5CA1"/>
    <w:rsid w:val="00C00FD7"/>
    <w:rsid w:val="00C559A8"/>
    <w:rsid w:val="00D12011"/>
    <w:rsid w:val="00F241A2"/>
    <w:rsid w:val="00F9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43B3"/>
  <w15:docId w15:val="{67D2D211-CF28-4F8C-BA33-2C74A453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332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DA5513"/>
    <w:pPr>
      <w:widowControl w:val="0"/>
      <w:spacing w:after="0" w:line="240" w:lineRule="auto"/>
      <w:ind w:left="174" w:right="17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21">
    <w:name w:val="Заголовок 21"/>
    <w:basedOn w:val="a"/>
    <w:next w:val="a3"/>
    <w:link w:val="2"/>
    <w:uiPriority w:val="1"/>
    <w:qFormat/>
    <w:rsid w:val="00DA5513"/>
    <w:pPr>
      <w:widowControl w:val="0"/>
      <w:spacing w:after="0" w:line="240" w:lineRule="auto"/>
      <w:ind w:left="174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E40FF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-">
    <w:name w:val="Интернет-ссылка"/>
    <w:uiPriority w:val="99"/>
    <w:unhideWhenUsed/>
    <w:rsid w:val="000C46FE"/>
    <w:rPr>
      <w:color w:val="0000FF"/>
      <w:u w:val="single"/>
    </w:rPr>
  </w:style>
  <w:style w:type="character" w:customStyle="1" w:styleId="1">
    <w:name w:val="Заголовок 1 Знак"/>
    <w:basedOn w:val="a0"/>
    <w:link w:val="11"/>
    <w:uiPriority w:val="9"/>
    <w:qFormat/>
    <w:rsid w:val="00653E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3"/>
    <w:qFormat/>
    <w:rsid w:val="00E47ADD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2">
    <w:name w:val="Заголовок 2 Знак"/>
    <w:basedOn w:val="a0"/>
    <w:link w:val="21"/>
    <w:semiHidden/>
    <w:qFormat/>
    <w:rsid w:val="00E47ADD"/>
    <w:rPr>
      <w:rFonts w:ascii="Liberation Serif" w:eastAsia="Times New Roman" w:hAnsi="Liberation Serif" w:cs="Mangal"/>
      <w:b/>
      <w:bCs/>
      <w:sz w:val="36"/>
      <w:szCs w:val="36"/>
      <w:lang w:eastAsia="zh-CN" w:bidi="hi-IN"/>
    </w:rPr>
  </w:style>
  <w:style w:type="character" w:styleId="a7">
    <w:name w:val="Strong"/>
    <w:basedOn w:val="a0"/>
    <w:uiPriority w:val="22"/>
    <w:qFormat/>
    <w:rsid w:val="00F5395B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131F77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3"/>
    <w:qFormat/>
    <w:rsid w:val="008D450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link w:val="a6"/>
    <w:unhideWhenUsed/>
    <w:rsid w:val="00E47ADD"/>
    <w:pPr>
      <w:widowControl w:val="0"/>
      <w:spacing w:after="283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8">
    <w:name w:val="List"/>
    <w:basedOn w:val="a3"/>
    <w:rsid w:val="008D4508"/>
    <w:rPr>
      <w:rFonts w:cs="Lohit Devanagari"/>
    </w:rPr>
  </w:style>
  <w:style w:type="paragraph" w:customStyle="1" w:styleId="13">
    <w:name w:val="Название объекта1"/>
    <w:basedOn w:val="a"/>
    <w:qFormat/>
    <w:rsid w:val="008D450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8D4508"/>
    <w:pPr>
      <w:suppressLineNumbers/>
    </w:pPr>
    <w:rPr>
      <w:rFonts w:cs="Lohit Devanagari"/>
    </w:rPr>
  </w:style>
  <w:style w:type="paragraph" w:styleId="aa">
    <w:name w:val="List Paragraph"/>
    <w:basedOn w:val="a"/>
    <w:uiPriority w:val="1"/>
    <w:qFormat/>
    <w:rsid w:val="00D86332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E40FF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C46FE"/>
    <w:rPr>
      <w:rFonts w:cs="Times New Roman"/>
    </w:rPr>
  </w:style>
  <w:style w:type="paragraph" w:customStyle="1" w:styleId="ConsPlusNormal">
    <w:name w:val="ConsPlusNormal"/>
    <w:qFormat/>
    <w:rsid w:val="00E47ADD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47AD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qFormat/>
    <w:rsid w:val="000303B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A5513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Style7">
    <w:name w:val="Style7"/>
    <w:basedOn w:val="a"/>
    <w:uiPriority w:val="99"/>
    <w:qFormat/>
    <w:rsid w:val="003A2FEA"/>
    <w:pPr>
      <w:widowControl w:val="0"/>
      <w:spacing w:after="0" w:line="269" w:lineRule="exact"/>
      <w:ind w:hanging="494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rsid w:val="000C6B68"/>
    <w:rPr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DA551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03B07-C774-4CBA-9787-E60A4A3C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Сызранский медицинский колледж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dc:description/>
  <cp:lastModifiedBy>rabota</cp:lastModifiedBy>
  <cp:revision>100</cp:revision>
  <cp:lastPrinted>2024-02-05T09:39:00Z</cp:lastPrinted>
  <dcterms:created xsi:type="dcterms:W3CDTF">2013-05-07T05:39:00Z</dcterms:created>
  <dcterms:modified xsi:type="dcterms:W3CDTF">2026-01-23T05:33:00Z</dcterms:modified>
  <dc:language>ru-RU</dc:language>
</cp:coreProperties>
</file>